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6"/>
          <w:szCs w:val="36"/>
          <w:u w:val="single"/>
        </w:rPr>
      </w:pP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PROTOKOL REKLAMACE, VRÁCENÍ NEBO VÝMĚNY ZBOŽÍ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b w:val="1"/>
          <w:rtl w:val="0"/>
        </w:rPr>
        <w:t xml:space="preserve">ZÁKAZNÍK</w:t>
      </w:r>
      <w:r w:rsidDel="00000000" w:rsidR="00000000" w:rsidRPr="00000000">
        <w:rPr>
          <w:rtl w:val="0"/>
        </w:rPr>
        <w:t xml:space="preserve">: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1054100</wp:posOffset>
                </wp:positionH>
                <wp:positionV relativeFrom="paragraph">
                  <wp:posOffset>190500</wp:posOffset>
                </wp:positionV>
                <wp:extent cx="4472940" cy="293370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3114293" y="3638078"/>
                          <a:ext cx="4463415" cy="283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1054100</wp:posOffset>
                </wp:positionH>
                <wp:positionV relativeFrom="paragraph">
                  <wp:posOffset>190500</wp:posOffset>
                </wp:positionV>
                <wp:extent cx="4472940" cy="293370"/>
                <wp:effectExtent b="0" l="0" r="0" t="0"/>
                <wp:wrapNone/>
                <wp:docPr id="10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2940" cy="2933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rPr>
          <w:u w:val="single"/>
        </w:rPr>
      </w:pPr>
      <w:r w:rsidDel="00000000" w:rsidR="00000000" w:rsidRPr="00000000">
        <w:rPr>
          <w:rtl w:val="0"/>
        </w:rPr>
        <w:t xml:space="preserve">Jméno a příjmení:</w:t>
      </w:r>
      <w:r w:rsidDel="00000000" w:rsidR="00000000" w:rsidRPr="00000000">
        <w:rPr>
          <w:u w:val="single"/>
          <w:rtl w:val="0"/>
        </w:rPr>
        <w:t xml:space="preserve">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3098800</wp:posOffset>
                </wp:positionH>
                <wp:positionV relativeFrom="paragraph">
                  <wp:posOffset>190500</wp:posOffset>
                </wp:positionV>
                <wp:extent cx="2431999" cy="296102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4134763" y="3636712"/>
                          <a:ext cx="2422474" cy="2865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3098800</wp:posOffset>
                </wp:positionH>
                <wp:positionV relativeFrom="paragraph">
                  <wp:posOffset>190500</wp:posOffset>
                </wp:positionV>
                <wp:extent cx="2431999" cy="296102"/>
                <wp:effectExtent b="0" l="0" r="0" t="0"/>
                <wp:wrapNone/>
                <wp:docPr id="6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31999" cy="29610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1054100</wp:posOffset>
                </wp:positionH>
                <wp:positionV relativeFrom="paragraph">
                  <wp:posOffset>177800</wp:posOffset>
                </wp:positionV>
                <wp:extent cx="1355725" cy="296605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4672900" y="3636460"/>
                          <a:ext cx="1346200" cy="287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1054100</wp:posOffset>
                </wp:positionH>
                <wp:positionV relativeFrom="paragraph">
                  <wp:posOffset>177800</wp:posOffset>
                </wp:positionV>
                <wp:extent cx="1355725" cy="296605"/>
                <wp:effectExtent b="0" l="0" r="0" t="0"/>
                <wp:wrapNone/>
                <wp:docPr id="8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5725" cy="2966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Telefon:</w:t>
        <w:tab/>
        <w:tab/>
        <w:tab/>
        <w:tab/>
        <w:tab/>
        <w:t xml:space="preserve">Email: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1054100</wp:posOffset>
                </wp:positionH>
                <wp:positionV relativeFrom="paragraph">
                  <wp:posOffset>165100</wp:posOffset>
                </wp:positionV>
                <wp:extent cx="4472940" cy="29373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114293" y="3637898"/>
                          <a:ext cx="4463415" cy="2842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1054100</wp:posOffset>
                </wp:positionH>
                <wp:positionV relativeFrom="paragraph">
                  <wp:posOffset>165100</wp:posOffset>
                </wp:positionV>
                <wp:extent cx="4472940" cy="293730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2940" cy="2937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rPr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Číslo bank. účtu: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1054100</wp:posOffset>
                </wp:positionH>
                <wp:positionV relativeFrom="paragraph">
                  <wp:posOffset>165100</wp:posOffset>
                </wp:positionV>
                <wp:extent cx="4474965" cy="287503"/>
                <wp:effectExtent b="0" l="0" r="0" t="0"/>
                <wp:wrapNone/>
                <wp:docPr id="11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3113280" y="3641011"/>
                          <a:ext cx="4465440" cy="2779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1054100</wp:posOffset>
                </wp:positionH>
                <wp:positionV relativeFrom="paragraph">
                  <wp:posOffset>165100</wp:posOffset>
                </wp:positionV>
                <wp:extent cx="4474965" cy="287503"/>
                <wp:effectExtent b="0" l="0" r="0" t="0"/>
                <wp:wrapNone/>
                <wp:docPr id="11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4965" cy="28750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6">
      <w:pPr>
        <w:rPr>
          <w:u w:val="single"/>
        </w:rPr>
      </w:pPr>
      <w:r w:rsidDel="00000000" w:rsidR="00000000" w:rsidRPr="00000000">
        <w:rPr>
          <w:rtl w:val="0"/>
        </w:rPr>
        <w:t xml:space="preserve">Číslo faktury: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V případě reklamace popište závadu: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50801</wp:posOffset>
                </wp:positionH>
                <wp:positionV relativeFrom="paragraph">
                  <wp:posOffset>254000</wp:posOffset>
                </wp:positionV>
                <wp:extent cx="5495039" cy="1076325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2603243" y="3246600"/>
                          <a:ext cx="5485514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50801</wp:posOffset>
                </wp:positionH>
                <wp:positionV relativeFrom="paragraph">
                  <wp:posOffset>254000</wp:posOffset>
                </wp:positionV>
                <wp:extent cx="5495039" cy="1076325"/>
                <wp:effectExtent b="0" l="0" r="0" t="0"/>
                <wp:wrapNone/>
                <wp:docPr id="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95039" cy="1076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POŽADAVEK ZÁKAZNÍKA NA ZPŮSOB VYŘÍZENÍ:</w:t>
      </w:r>
    </w:p>
    <w:bookmarkStart w:colFirst="0" w:colLast="0" w:name="30j0zll" w:id="1"/>
    <w:bookmarkEnd w:id="1"/>
    <w:p w:rsidR="00000000" w:rsidDel="00000000" w:rsidP="00000000" w:rsidRDefault="00000000" w:rsidRPr="00000000" w14:paraId="0000000D">
      <w:pPr>
        <w:spacing w:after="0" w:line="276" w:lineRule="auto"/>
        <w:rPr/>
      </w:pPr>
      <w:r w:rsidDel="00000000" w:rsidR="00000000" w:rsidRPr="00000000">
        <w:rPr>
          <w:rtl w:val="0"/>
        </w:rPr>
        <w:t xml:space="preserve">☐Vrácení zboží ve 14-ti denní lhůtě*</w:t>
      </w:r>
    </w:p>
    <w:p w:rsidR="00000000" w:rsidDel="00000000" w:rsidP="00000000" w:rsidRDefault="00000000" w:rsidRPr="00000000" w14:paraId="0000000E">
      <w:pPr>
        <w:spacing w:after="0" w:line="276" w:lineRule="auto"/>
        <w:rPr/>
      </w:pPr>
      <w:r w:rsidDel="00000000" w:rsidR="00000000" w:rsidRPr="00000000">
        <w:rPr>
          <w:rtl w:val="0"/>
        </w:rPr>
        <w:t xml:space="preserve">☐Výměna za stejné zboží</w:t>
      </w:r>
    </w:p>
    <w:p w:rsidR="00000000" w:rsidDel="00000000" w:rsidP="00000000" w:rsidRDefault="00000000" w:rsidRPr="00000000" w14:paraId="0000000F">
      <w:pPr>
        <w:spacing w:after="0" w:line="276" w:lineRule="auto"/>
        <w:rPr/>
      </w:pPr>
      <w:r w:rsidDel="00000000" w:rsidR="00000000" w:rsidRPr="00000000">
        <w:rPr>
          <w:rtl w:val="0"/>
        </w:rPr>
        <w:t xml:space="preserve">☐Výměna za jiné zboží**, uveďte jaké: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2311400</wp:posOffset>
                </wp:positionH>
                <wp:positionV relativeFrom="paragraph">
                  <wp:posOffset>4508500</wp:posOffset>
                </wp:positionV>
                <wp:extent cx="3209925" cy="25654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745800" y="3656493"/>
                          <a:ext cx="3200400" cy="2470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2311400</wp:posOffset>
                </wp:positionH>
                <wp:positionV relativeFrom="paragraph">
                  <wp:posOffset>4508500</wp:posOffset>
                </wp:positionV>
                <wp:extent cx="3209925" cy="25654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09925" cy="2565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0">
      <w:pPr>
        <w:spacing w:after="0" w:line="276" w:lineRule="auto"/>
        <w:rPr/>
      </w:pPr>
      <w:r w:rsidDel="00000000" w:rsidR="00000000" w:rsidRPr="00000000">
        <w:rPr>
          <w:rtl w:val="0"/>
        </w:rPr>
        <w:t xml:space="preserve">☐Oprava</w: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876300</wp:posOffset>
                </wp:positionH>
                <wp:positionV relativeFrom="paragraph">
                  <wp:posOffset>5054600</wp:posOffset>
                </wp:positionV>
                <wp:extent cx="4652645" cy="657860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3024440" y="3455833"/>
                          <a:ext cx="4643120" cy="648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876300</wp:posOffset>
                </wp:positionH>
                <wp:positionV relativeFrom="paragraph">
                  <wp:posOffset>5054600</wp:posOffset>
                </wp:positionV>
                <wp:extent cx="4652645" cy="657860"/>
                <wp:effectExtent b="0" l="0" r="0" t="0"/>
                <wp:wrapNone/>
                <wp:docPr id="9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52645" cy="6578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1">
      <w:pPr>
        <w:spacing w:after="0" w:line="276" w:lineRule="auto"/>
        <w:rPr/>
      </w:pPr>
      <w:r w:rsidDel="00000000" w:rsidR="00000000" w:rsidRPr="00000000">
        <w:rPr>
          <w:rtl w:val="0"/>
        </w:rPr>
        <w:t xml:space="preserve">☐Jiné řešení:</w:t>
      </w:r>
    </w:p>
    <w:p w:rsidR="00000000" w:rsidDel="00000000" w:rsidP="00000000" w:rsidRDefault="00000000" w:rsidRPr="00000000" w14:paraId="00000012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Adresa pro zaslání zboží zpět v případě opravy, výměny:</w:t>
      </w:r>
    </w:p>
    <w:p w:rsidR="00000000" w:rsidDel="00000000" w:rsidP="00000000" w:rsidRDefault="00000000" w:rsidRPr="00000000" w14:paraId="00000016">
      <w:pPr>
        <w:spacing w:after="0" w:line="276" w:lineRule="auto"/>
        <w:rPr/>
      </w:pPr>
      <w:r w:rsidDel="00000000" w:rsidR="00000000" w:rsidRPr="00000000">
        <w:rPr>
          <w:rtl w:val="0"/>
        </w:rPr>
        <w:t xml:space="preserve">☐Stejná jako fakturační</w:t>
      </w:r>
    </w:p>
    <w:p w:rsidR="00000000" w:rsidDel="00000000" w:rsidP="00000000" w:rsidRDefault="00000000" w:rsidRPr="00000000" w14:paraId="00000017">
      <w:pPr>
        <w:spacing w:after="0" w:line="276" w:lineRule="auto"/>
        <w:rPr/>
      </w:pPr>
      <w:r w:rsidDel="00000000" w:rsidR="00000000" w:rsidRPr="00000000">
        <w:rPr>
          <w:rtl w:val="0"/>
        </w:rPr>
        <w:t xml:space="preserve">☐Jiná:</w: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482600</wp:posOffset>
                </wp:positionH>
                <wp:positionV relativeFrom="paragraph">
                  <wp:posOffset>38100</wp:posOffset>
                </wp:positionV>
                <wp:extent cx="5045710" cy="809625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2827908" y="3379950"/>
                          <a:ext cx="5036185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482600</wp:posOffset>
                </wp:positionH>
                <wp:positionV relativeFrom="paragraph">
                  <wp:posOffset>38100</wp:posOffset>
                </wp:positionV>
                <wp:extent cx="5045710" cy="809625"/>
                <wp:effectExtent b="0" l="0" r="0" t="0"/>
                <wp:wrapNone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45710" cy="8096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8">
      <w:pPr>
        <w:spacing w:after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Zboží posílejte na adresu: Rservis.com s.r.o., Horní Rybníky 119, 549 41 Zábrodí</w:t>
      </w:r>
    </w:p>
    <w:p w:rsidR="00000000" w:rsidDel="00000000" w:rsidP="00000000" w:rsidRDefault="00000000" w:rsidRPr="00000000" w14:paraId="0000001E">
      <w:pPr>
        <w:spacing w:after="0" w:line="240" w:lineRule="auto"/>
        <w:jc w:val="both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* Zákazník musí informovat prodejce o úmyslu vrátit zakoupené zboží ve 14-ti denní lhůtě od převzetí/zakoupení zboží. Zákazník musí k vrácenému zboží přiložit tento protokol a originál faktury. Zákazník musí zboží zaslat prodejci v co nejkratší době doporučeným balíkem (ne dobírkou). Prodejce je povinen ve lhůtě 15 dní od převzetí zásilky s vráceným zbožím vrátit zákazníkovi převodem peněžní částku.</w:t>
      </w:r>
    </w:p>
    <w:p w:rsidR="00000000" w:rsidDel="00000000" w:rsidP="00000000" w:rsidRDefault="00000000" w:rsidRPr="00000000" w14:paraId="0000001F">
      <w:pPr>
        <w:spacing w:after="0" w:line="240" w:lineRule="auto"/>
        <w:jc w:val="both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** Případný nedoplatek při výměně zboží v jiné ceně bude doúčtován na dobírku, nebo přeplatek vrácen na bankovní účet (viz hlavička protokolu)</w:t>
      </w:r>
    </w:p>
    <w:p w:rsidR="00000000" w:rsidDel="00000000" w:rsidP="00000000" w:rsidRDefault="00000000" w:rsidRPr="00000000" w14:paraId="00000020">
      <w:pPr>
        <w:spacing w:after="0" w:line="240" w:lineRule="auto"/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jc w:val="both"/>
        <w:rPr>
          <w:i w:val="1"/>
          <w:sz w:val="16"/>
          <w:szCs w:val="16"/>
        </w:rPr>
      </w:pPr>
      <w:r w:rsidDel="00000000" w:rsidR="00000000" w:rsidRPr="00000000">
        <w:rPr>
          <w:i w:val="1"/>
          <w:sz w:val="16"/>
          <w:szCs w:val="16"/>
          <w:rtl w:val="0"/>
        </w:rPr>
        <w:t xml:space="preserve">Podepsáním tohoto Protokolu kupující stvrzuje, že se seznámil s obch. Podmínkami a že s nimi v plném rozsahu souhlasí.</w:t>
      </w:r>
    </w:p>
    <w:p w:rsidR="00000000" w:rsidDel="00000000" w:rsidP="00000000" w:rsidRDefault="00000000" w:rsidRPr="00000000" w14:paraId="00000022">
      <w:pPr>
        <w:spacing w:after="0" w:line="240" w:lineRule="auto"/>
        <w:jc w:val="both"/>
        <w:rPr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Datum:</w:t>
        <w:tab/>
        <w:tab/>
        <w:tab/>
        <w:tab/>
        <w:tab/>
        <w:tab/>
        <w:t xml:space="preserve">Podpis kupujícího: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tabs>
          <w:tab w:val="left" w:pos="1654"/>
        </w:tabs>
        <w:rPr/>
      </w:pPr>
      <w:r w:rsidDel="00000000" w:rsidR="00000000" w:rsidRPr="00000000">
        <w:rPr>
          <w:rtl w:val="0"/>
        </w:rPr>
        <w:tab/>
      </w:r>
    </w:p>
    <w:sectPr>
      <w:headerReference r:id="rId15" w:type="default"/>
      <w:footerReference r:id="rId16" w:type="default"/>
      <w:pgSz w:h="16838" w:w="11906" w:orient="portrait"/>
      <w:pgMar w:bottom="1417" w:top="851" w:left="1417" w:right="1417" w:header="0" w:footer="13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1906</wp:posOffset>
          </wp:positionH>
          <wp:positionV relativeFrom="paragraph">
            <wp:posOffset>-14450</wp:posOffset>
          </wp:positionV>
          <wp:extent cx="1905004" cy="359665"/>
          <wp:effectExtent b="0" l="0" r="0" t="0"/>
          <wp:wrapNone/>
          <wp:docPr id="1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05004" cy="35966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2146300</wp:posOffset>
              </wp:positionH>
              <wp:positionV relativeFrom="paragraph">
                <wp:posOffset>-5079</wp:posOffset>
              </wp:positionV>
              <wp:extent cx="1443354" cy="825070"/>
              <wp:effectExtent b="0" l="0" r="0" t="0"/>
              <wp:wrapNone/>
              <wp:docPr id="4" name=""/>
              <a:graphic>
                <a:graphicData uri="http://schemas.microsoft.com/office/word/2010/wordprocessingShape">
                  <wps:wsp>
                    <wps:cNvSpPr/>
                    <wps:cNvPr id="5" name="Shape 5"/>
                    <wps:spPr>
                      <a:xfrm>
                        <a:off x="4629086" y="3372228"/>
                        <a:ext cx="1433829" cy="815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Rservis.com s.r.o.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br w:type="textWrapping"/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Horní Rybníky 119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br w:type="textWrapping"/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549 41 Zábrodí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br w:type="textWrapping"/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IČO: 26007801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2146300</wp:posOffset>
              </wp:positionH>
              <wp:positionV relativeFrom="paragraph">
                <wp:posOffset>-5079</wp:posOffset>
              </wp:positionV>
              <wp:extent cx="1443354" cy="825070"/>
              <wp:effectExtent b="0" l="0" r="0" t="0"/>
              <wp:wrapNone/>
              <wp:docPr id="4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43354" cy="82507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3746500</wp:posOffset>
              </wp:positionH>
              <wp:positionV relativeFrom="paragraph">
                <wp:posOffset>7621</wp:posOffset>
              </wp:positionV>
              <wp:extent cx="1566477" cy="615006"/>
              <wp:effectExtent b="0" l="0" r="0" t="0"/>
              <wp:wrapNone/>
              <wp:docPr id="7" name=""/>
              <a:graphic>
                <a:graphicData uri="http://schemas.microsoft.com/office/word/2010/wordprocessingShape">
                  <wps:wsp>
                    <wps:cNvSpPr/>
                    <wps:cNvPr id="8" name="Shape 8"/>
                    <wps:spPr>
                      <a:xfrm>
                        <a:off x="4567524" y="3477260"/>
                        <a:ext cx="1556952" cy="60548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T: 777 865 124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br w:type="textWrapping"/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E: 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563c1"/>
                              <w:sz w:val="22"/>
                              <w:u w:val="single"/>
                              <w:vertAlign w:val="baseline"/>
                            </w:rPr>
                            <w:t xml:space="preserve">obchod@rservis.com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br w:type="textWrapping"/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W: www.rservis.com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3746500</wp:posOffset>
              </wp:positionH>
              <wp:positionV relativeFrom="paragraph">
                <wp:posOffset>7621</wp:posOffset>
              </wp:positionV>
              <wp:extent cx="1566477" cy="615006"/>
              <wp:effectExtent b="0" l="0" r="0" t="0"/>
              <wp:wrapNone/>
              <wp:docPr id="7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66477" cy="615006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6.png"/><Relationship Id="rId10" Type="http://schemas.openxmlformats.org/officeDocument/2006/relationships/image" Target="media/image12.png"/><Relationship Id="rId13" Type="http://schemas.openxmlformats.org/officeDocument/2006/relationships/image" Target="media/image10.png"/><Relationship Id="rId12" Type="http://schemas.openxmlformats.org/officeDocument/2006/relationships/image" Target="media/image2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15" Type="http://schemas.openxmlformats.org/officeDocument/2006/relationships/header" Target="header1.xml"/><Relationship Id="rId14" Type="http://schemas.openxmlformats.org/officeDocument/2006/relationships/image" Target="media/image4.png"/><Relationship Id="rId16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1.png"/><Relationship Id="rId7" Type="http://schemas.openxmlformats.org/officeDocument/2006/relationships/image" Target="media/image7.png"/><Relationship Id="rId8" Type="http://schemas.openxmlformats.org/officeDocument/2006/relationships/image" Target="media/image9.pn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5.png"/><Relationship Id="rId3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